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4E" w:rsidRPr="0022554E" w:rsidRDefault="0022554E" w:rsidP="002255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Объяснительная записка по эндокринологии</w:t>
      </w:r>
    </w:p>
    <w:p w:rsidR="0022554E" w:rsidRPr="009844C1" w:rsidRDefault="0022554E" w:rsidP="0022554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54E" w:rsidRPr="009844C1" w:rsidRDefault="0022554E" w:rsidP="0022554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ЛПУ__________________________________________________</w:t>
      </w:r>
    </w:p>
    <w:p w:rsidR="0022554E" w:rsidRPr="0022554E" w:rsidRDefault="0022554E" w:rsidP="0022554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20_____ год</w:t>
      </w:r>
    </w:p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численность населения </w:t>
      </w:r>
      <w:r w:rsidRPr="002255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 w:rsidRPr="002255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(а).</w:t>
      </w:r>
    </w:p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5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2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89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7"/>
        <w:gridCol w:w="3261"/>
      </w:tblGrid>
      <w:tr w:rsidR="0022554E" w:rsidRPr="009844C1" w:rsidTr="0022554E">
        <w:trPr>
          <w:trHeight w:val="737"/>
        </w:trPr>
        <w:tc>
          <w:tcPr>
            <w:tcW w:w="564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б</w:t>
            </w:r>
            <w:r w:rsidRPr="0098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ольн</w:t>
            </w:r>
            <w:r w:rsidRPr="0022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с эндокринной патологией</w:t>
            </w:r>
          </w:p>
        </w:tc>
        <w:tc>
          <w:tcPr>
            <w:tcW w:w="3261" w:type="dxa"/>
            <w:vMerge w:val="restart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(+)</w:t>
            </w:r>
          </w:p>
        </w:tc>
      </w:tr>
      <w:tr w:rsidR="0022554E" w:rsidRPr="009844C1" w:rsidTr="0022554E">
        <w:trPr>
          <w:trHeight w:val="245"/>
        </w:trPr>
        <w:tc>
          <w:tcPr>
            <w:tcW w:w="564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</w:tblGrid>
      <w:tr w:rsidR="0022554E" w:rsidRPr="009844C1" w:rsidTr="0022554E">
        <w:trPr>
          <w:trHeight w:val="433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22554E">
              <w:rPr>
                <w:b/>
                <w:bCs/>
                <w:sz w:val="24"/>
                <w:szCs w:val="24"/>
              </w:rPr>
              <w:t>Сахарный диабет всего</w:t>
            </w:r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 xml:space="preserve"> Впервые выявленный (+)</w:t>
            </w:r>
          </w:p>
        </w:tc>
      </w:tr>
      <w:tr w:rsidR="0022554E" w:rsidRPr="0022554E" w:rsidTr="0022554E">
        <w:trPr>
          <w:trHeight w:val="216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22554E" w:rsidRPr="0022554E" w:rsidTr="0022554E">
        <w:trPr>
          <w:trHeight w:val="216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 xml:space="preserve">Подростки </w:t>
            </w:r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22554E" w:rsidRPr="0022554E" w:rsidTr="0022554E">
        <w:trPr>
          <w:trHeight w:val="205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>Взрослые</w:t>
            </w:r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216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 xml:space="preserve">Сахарный диабет 1 </w:t>
            </w:r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216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 xml:space="preserve">Сахарный диабет 2 </w:t>
            </w:r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433"/>
        </w:trPr>
        <w:tc>
          <w:tcPr>
            <w:tcW w:w="3256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r w:rsidRPr="0022554E">
              <w:rPr>
                <w:bCs/>
                <w:sz w:val="24"/>
                <w:szCs w:val="24"/>
              </w:rPr>
              <w:t xml:space="preserve">Сахарный диабет 2 </w:t>
            </w:r>
            <w:proofErr w:type="spellStart"/>
            <w:r w:rsidRPr="0022554E">
              <w:rPr>
                <w:bCs/>
                <w:sz w:val="24"/>
                <w:szCs w:val="24"/>
              </w:rPr>
              <w:t>инсулинопотребный</w:t>
            </w:r>
            <w:proofErr w:type="spellEnd"/>
          </w:p>
        </w:tc>
        <w:tc>
          <w:tcPr>
            <w:tcW w:w="3260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433"/>
        </w:trPr>
        <w:tc>
          <w:tcPr>
            <w:tcW w:w="3256" w:type="dxa"/>
          </w:tcPr>
          <w:p w:rsidR="0022554E" w:rsidRPr="009844C1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  <w:proofErr w:type="spellStart"/>
            <w:r w:rsidRPr="009844C1">
              <w:rPr>
                <w:bCs/>
                <w:sz w:val="24"/>
                <w:szCs w:val="24"/>
              </w:rPr>
              <w:t>Гестационный</w:t>
            </w:r>
            <w:proofErr w:type="spellEnd"/>
            <w:r w:rsidRPr="009844C1">
              <w:rPr>
                <w:bCs/>
                <w:sz w:val="24"/>
                <w:szCs w:val="24"/>
              </w:rPr>
              <w:t xml:space="preserve"> сахарный диабет</w:t>
            </w:r>
          </w:p>
        </w:tc>
        <w:tc>
          <w:tcPr>
            <w:tcW w:w="3260" w:type="dxa"/>
          </w:tcPr>
          <w:p w:rsidR="0022554E" w:rsidRPr="009844C1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54E" w:rsidRPr="009844C1" w:rsidRDefault="0022554E" w:rsidP="0022554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</w:tbl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919"/>
        <w:gridCol w:w="1417"/>
        <w:gridCol w:w="1559"/>
        <w:gridCol w:w="2835"/>
      </w:tblGrid>
      <w:tr w:rsidR="0022554E" w:rsidRPr="0022554E" w:rsidTr="009844C1">
        <w:tc>
          <w:tcPr>
            <w:tcW w:w="233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55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«Отказники»</w:t>
            </w:r>
          </w:p>
        </w:tc>
        <w:tc>
          <w:tcPr>
            <w:tcW w:w="283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льгота</w:t>
            </w:r>
          </w:p>
        </w:tc>
      </w:tr>
      <w:tr w:rsidR="0022554E" w:rsidRPr="0022554E" w:rsidTr="009844C1">
        <w:tc>
          <w:tcPr>
            <w:tcW w:w="233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1 тип</w:t>
            </w:r>
          </w:p>
        </w:tc>
        <w:tc>
          <w:tcPr>
            <w:tcW w:w="91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22554E" w:rsidTr="009844C1">
        <w:tc>
          <w:tcPr>
            <w:tcW w:w="233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2 тип</w:t>
            </w:r>
          </w:p>
        </w:tc>
        <w:tc>
          <w:tcPr>
            <w:tcW w:w="91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22554E" w:rsidTr="009844C1">
        <w:tc>
          <w:tcPr>
            <w:tcW w:w="233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 2 тип </w:t>
            </w: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инс.потребный</w:t>
            </w:r>
            <w:proofErr w:type="spellEnd"/>
          </w:p>
        </w:tc>
        <w:tc>
          <w:tcPr>
            <w:tcW w:w="91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44C1" w:rsidRPr="0022554E" w:rsidTr="009844C1">
        <w:tc>
          <w:tcPr>
            <w:tcW w:w="2337" w:type="dxa"/>
          </w:tcPr>
          <w:p w:rsidR="009844C1" w:rsidRPr="009844C1" w:rsidRDefault="009844C1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СД всего </w:t>
            </w:r>
          </w:p>
        </w:tc>
        <w:tc>
          <w:tcPr>
            <w:tcW w:w="919" w:type="dxa"/>
          </w:tcPr>
          <w:p w:rsidR="009844C1" w:rsidRPr="0022554E" w:rsidRDefault="009844C1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44C1" w:rsidRPr="0022554E" w:rsidRDefault="009844C1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44C1" w:rsidRPr="0022554E" w:rsidRDefault="009844C1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44C1" w:rsidRPr="0022554E" w:rsidRDefault="009844C1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22554E" w:rsidTr="009844C1">
        <w:tc>
          <w:tcPr>
            <w:tcW w:w="233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Шприцручки</w:t>
            </w:r>
            <w:proofErr w:type="spellEnd"/>
          </w:p>
        </w:tc>
        <w:tc>
          <w:tcPr>
            <w:tcW w:w="91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22554E" w:rsidTr="009844C1">
        <w:tc>
          <w:tcPr>
            <w:tcW w:w="233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Флаконы</w:t>
            </w:r>
          </w:p>
        </w:tc>
        <w:tc>
          <w:tcPr>
            <w:tcW w:w="91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844C1" w:rsidRDefault="009844C1" w:rsidP="009844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4C1" w:rsidRPr="009844C1" w:rsidRDefault="009844C1" w:rsidP="009844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Заболевания </w:t>
      </w:r>
      <w:r w:rsidRPr="0022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щитовидной железы</w:t>
      </w:r>
    </w:p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588"/>
        <w:gridCol w:w="1985"/>
        <w:gridCol w:w="2409"/>
      </w:tblGrid>
      <w:tr w:rsidR="0022554E" w:rsidRPr="0022554E" w:rsidTr="009844C1">
        <w:tc>
          <w:tcPr>
            <w:tcW w:w="3085" w:type="dxa"/>
            <w:gridSpan w:val="2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3573" w:type="dxa"/>
            <w:gridSpan w:val="2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Гипопаратиреоз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22554E" w:rsidRPr="0022554E" w:rsidRDefault="009844C1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Аутоиммун</w:t>
            </w:r>
            <w:r w:rsidR="0022554E"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 </w:t>
            </w:r>
            <w:proofErr w:type="spellStart"/>
            <w:r w:rsidR="0022554E"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тиреоидит</w:t>
            </w:r>
            <w:proofErr w:type="spellEnd"/>
            <w:proofErr w:type="gramEnd"/>
          </w:p>
        </w:tc>
      </w:tr>
      <w:tr w:rsidR="0022554E" w:rsidRPr="0022554E" w:rsidTr="009844C1">
        <w:tc>
          <w:tcPr>
            <w:tcW w:w="155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Послеоперационный</w:t>
            </w:r>
          </w:p>
        </w:tc>
        <w:tc>
          <w:tcPr>
            <w:tcW w:w="1530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Идиопатический</w:t>
            </w:r>
          </w:p>
        </w:tc>
        <w:tc>
          <w:tcPr>
            <w:tcW w:w="1588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послеопера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ционный</w:t>
            </w:r>
            <w:proofErr w:type="spellEnd"/>
          </w:p>
        </w:tc>
        <w:tc>
          <w:tcPr>
            <w:tcW w:w="198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Идиопатический</w:t>
            </w:r>
          </w:p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22554E" w:rsidTr="009844C1">
        <w:tc>
          <w:tcPr>
            <w:tcW w:w="155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42"/>
        <w:gridCol w:w="3289"/>
      </w:tblGrid>
      <w:tr w:rsidR="0022554E" w:rsidRPr="0022554E" w:rsidTr="0022554E">
        <w:tc>
          <w:tcPr>
            <w:tcW w:w="3936" w:type="dxa"/>
            <w:shd w:val="clear" w:color="auto" w:fill="auto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Диффузное увеличение </w:t>
            </w: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1842" w:type="dxa"/>
            <w:shd w:val="clear" w:color="auto" w:fill="auto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Узловой зоб</w:t>
            </w:r>
          </w:p>
        </w:tc>
        <w:tc>
          <w:tcPr>
            <w:tcW w:w="3289" w:type="dxa"/>
            <w:shd w:val="clear" w:color="auto" w:fill="auto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Тиреотоксикоз</w:t>
            </w:r>
          </w:p>
        </w:tc>
      </w:tr>
      <w:tr w:rsidR="0022554E" w:rsidRPr="0022554E" w:rsidTr="0022554E">
        <w:tc>
          <w:tcPr>
            <w:tcW w:w="3936" w:type="dxa"/>
            <w:shd w:val="clear" w:color="auto" w:fill="auto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63"/>
        <w:gridCol w:w="1247"/>
        <w:gridCol w:w="2013"/>
        <w:gridCol w:w="284"/>
        <w:gridCol w:w="1701"/>
      </w:tblGrid>
      <w:tr w:rsidR="0022554E" w:rsidRPr="0022554E" w:rsidTr="009844C1">
        <w:tc>
          <w:tcPr>
            <w:tcW w:w="3681" w:type="dxa"/>
            <w:gridSpan w:val="3"/>
          </w:tcPr>
          <w:p w:rsidR="0022554E" w:rsidRPr="0022554E" w:rsidRDefault="0022554E" w:rsidP="002255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надпочечников</w:t>
            </w:r>
          </w:p>
        </w:tc>
        <w:tc>
          <w:tcPr>
            <w:tcW w:w="3544" w:type="dxa"/>
            <w:gridSpan w:val="3"/>
          </w:tcPr>
          <w:p w:rsidR="0022554E" w:rsidRPr="0022554E" w:rsidRDefault="0022554E" w:rsidP="002255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половых органов</w:t>
            </w:r>
          </w:p>
        </w:tc>
        <w:tc>
          <w:tcPr>
            <w:tcW w:w="1701" w:type="dxa"/>
            <w:vMerge w:val="restart"/>
          </w:tcPr>
          <w:p w:rsidR="0022554E" w:rsidRPr="0022554E" w:rsidRDefault="0022554E" w:rsidP="002255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Ожирение</w:t>
            </w:r>
          </w:p>
        </w:tc>
      </w:tr>
      <w:tr w:rsidR="0022554E" w:rsidRPr="0022554E" w:rsidTr="009844C1">
        <w:tc>
          <w:tcPr>
            <w:tcW w:w="1101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б-</w:t>
            </w: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нь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Иценко-</w:t>
            </w: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Кушинга</w:t>
            </w:r>
            <w:proofErr w:type="spellEnd"/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хрон.</w:t>
            </w:r>
            <w:proofErr w:type="gramStart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над-почечниковая</w:t>
            </w:r>
            <w:proofErr w:type="spellEnd"/>
            <w:proofErr w:type="gramEnd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недостаточ-ность</w:t>
            </w:r>
            <w:proofErr w:type="spellEnd"/>
          </w:p>
        </w:tc>
        <w:tc>
          <w:tcPr>
            <w:tcW w:w="1163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lang w:eastAsia="ru-RU"/>
              </w:rPr>
              <w:t>феохро-моцитома</w:t>
            </w:r>
            <w:proofErr w:type="spellEnd"/>
          </w:p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гонадизм</w:t>
            </w:r>
            <w:proofErr w:type="spellEnd"/>
          </w:p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97" w:type="dxa"/>
            <w:gridSpan w:val="2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с-м</w:t>
            </w:r>
            <w:proofErr w:type="gramEnd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Шершевского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-Тернера</w:t>
            </w:r>
          </w:p>
        </w:tc>
        <w:tc>
          <w:tcPr>
            <w:tcW w:w="1701" w:type="dxa"/>
            <w:vMerge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22554E" w:rsidTr="009844C1">
        <w:tc>
          <w:tcPr>
            <w:tcW w:w="1101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54E" w:rsidRPr="009844C1" w:rsidTr="009844C1">
        <w:tc>
          <w:tcPr>
            <w:tcW w:w="1101" w:type="dxa"/>
          </w:tcPr>
          <w:p w:rsidR="0022554E" w:rsidRPr="009844C1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54E" w:rsidRPr="009844C1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2554E" w:rsidRPr="009844C1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2554E" w:rsidRPr="009844C1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2554E" w:rsidRPr="009844C1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2554E" w:rsidRPr="009844C1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844C1" w:rsidRDefault="009844C1" w:rsidP="0022554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4E" w:rsidRPr="0022554E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Заболевания гипофиза: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418"/>
        <w:gridCol w:w="2864"/>
      </w:tblGrid>
      <w:tr w:rsidR="0022554E" w:rsidRPr="0022554E" w:rsidTr="0022554E">
        <w:tc>
          <w:tcPr>
            <w:tcW w:w="2093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1418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Акромегалия</w:t>
            </w:r>
          </w:p>
        </w:tc>
        <w:tc>
          <w:tcPr>
            <w:tcW w:w="2864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Пролактиномы</w:t>
            </w:r>
            <w:proofErr w:type="spellEnd"/>
          </w:p>
        </w:tc>
      </w:tr>
      <w:tr w:rsidR="0022554E" w:rsidRPr="0022554E" w:rsidTr="0022554E">
        <w:tc>
          <w:tcPr>
            <w:tcW w:w="2093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2554E" w:rsidRPr="0022554E" w:rsidRDefault="0022554E" w:rsidP="0022554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54E" w:rsidRPr="009844C1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</w:rPr>
        <w:t>Расшифровка п.</w:t>
      </w:r>
      <w:r w:rsidRPr="009844C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44C1">
        <w:rPr>
          <w:rFonts w:ascii="Times New Roman" w:hAnsi="Times New Roman" w:cs="Times New Roman"/>
          <w:b/>
          <w:bCs/>
          <w:sz w:val="24"/>
          <w:szCs w:val="24"/>
        </w:rPr>
        <w:t xml:space="preserve"> (сахарный диабет).</w:t>
      </w:r>
    </w:p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</w:rPr>
        <w:t>1.Осложнения СД</w:t>
      </w:r>
    </w:p>
    <w:tbl>
      <w:tblPr>
        <w:tblW w:w="104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654"/>
        <w:gridCol w:w="1654"/>
        <w:gridCol w:w="2205"/>
        <w:gridCol w:w="3123"/>
      </w:tblGrid>
      <w:tr w:rsidR="0022554E" w:rsidRPr="009844C1" w:rsidTr="0022554E">
        <w:trPr>
          <w:trHeight w:val="957"/>
        </w:trPr>
        <w:tc>
          <w:tcPr>
            <w:tcW w:w="1838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Ретинопатия</w:t>
            </w:r>
            <w:proofErr w:type="spellEnd"/>
          </w:p>
        </w:tc>
        <w:tc>
          <w:tcPr>
            <w:tcW w:w="1654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Нефропатия</w:t>
            </w:r>
          </w:p>
        </w:tc>
        <w:tc>
          <w:tcPr>
            <w:tcW w:w="1654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Полиневрит</w:t>
            </w:r>
          </w:p>
        </w:tc>
        <w:tc>
          <w:tcPr>
            <w:tcW w:w="2205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Ангиопатия</w:t>
            </w:r>
            <w:proofErr w:type="spellEnd"/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нижних конечностей</w:t>
            </w:r>
          </w:p>
        </w:tc>
        <w:tc>
          <w:tcPr>
            <w:tcW w:w="3123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Ампутация нижних конечностей</w:t>
            </w:r>
          </w:p>
        </w:tc>
      </w:tr>
      <w:tr w:rsidR="0022554E" w:rsidRPr="009844C1" w:rsidTr="0022554E">
        <w:trPr>
          <w:trHeight w:val="412"/>
        </w:trPr>
        <w:tc>
          <w:tcPr>
            <w:tcW w:w="1838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</w:rPr>
        <w:t>2. Смертность (число умерших).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0"/>
        <w:gridCol w:w="1134"/>
        <w:gridCol w:w="1701"/>
        <w:gridCol w:w="1247"/>
        <w:gridCol w:w="3431"/>
      </w:tblGrid>
      <w:tr w:rsidR="0022554E" w:rsidRPr="009844C1" w:rsidTr="0022554E">
        <w:trPr>
          <w:trHeight w:val="233"/>
        </w:trPr>
        <w:tc>
          <w:tcPr>
            <w:tcW w:w="3006" w:type="dxa"/>
            <w:gridSpan w:val="2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Комы</w:t>
            </w:r>
          </w:p>
        </w:tc>
        <w:tc>
          <w:tcPr>
            <w:tcW w:w="1134" w:type="dxa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Уремия</w:t>
            </w:r>
          </w:p>
        </w:tc>
        <w:tc>
          <w:tcPr>
            <w:tcW w:w="1701" w:type="dxa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Ампутация нижних конечностей</w:t>
            </w:r>
          </w:p>
        </w:tc>
        <w:tc>
          <w:tcPr>
            <w:tcW w:w="4678" w:type="dxa"/>
            <w:gridSpan w:val="2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заболевания</w:t>
            </w:r>
          </w:p>
        </w:tc>
      </w:tr>
      <w:tr w:rsidR="0022554E" w:rsidRPr="009844C1" w:rsidTr="0022554E">
        <w:trPr>
          <w:trHeight w:val="232"/>
        </w:trPr>
        <w:tc>
          <w:tcPr>
            <w:tcW w:w="1276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гипоглике-мические</w:t>
            </w:r>
            <w:proofErr w:type="spellEnd"/>
            <w:proofErr w:type="gramEnd"/>
          </w:p>
        </w:tc>
        <w:tc>
          <w:tcPr>
            <w:tcW w:w="1730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диабетическая</w:t>
            </w:r>
          </w:p>
        </w:tc>
        <w:tc>
          <w:tcPr>
            <w:tcW w:w="1134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51"/>
        </w:trPr>
        <w:tc>
          <w:tcPr>
            <w:tcW w:w="1276" w:type="dxa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ХИБС</w:t>
            </w:r>
          </w:p>
        </w:tc>
        <w:tc>
          <w:tcPr>
            <w:tcW w:w="3431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50"/>
        </w:trPr>
        <w:tc>
          <w:tcPr>
            <w:tcW w:w="1276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ОИМ</w:t>
            </w:r>
          </w:p>
        </w:tc>
        <w:tc>
          <w:tcPr>
            <w:tcW w:w="3431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50"/>
        </w:trPr>
        <w:tc>
          <w:tcPr>
            <w:tcW w:w="1276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ОНМК</w:t>
            </w:r>
          </w:p>
        </w:tc>
        <w:tc>
          <w:tcPr>
            <w:tcW w:w="3431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50"/>
        </w:trPr>
        <w:tc>
          <w:tcPr>
            <w:tcW w:w="1276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3431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rPr>
          <w:trHeight w:val="50"/>
        </w:trPr>
        <w:tc>
          <w:tcPr>
            <w:tcW w:w="1276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причины</w:t>
            </w:r>
          </w:p>
        </w:tc>
        <w:tc>
          <w:tcPr>
            <w:tcW w:w="3431" w:type="dxa"/>
          </w:tcPr>
          <w:p w:rsidR="0022554E" w:rsidRPr="009844C1" w:rsidRDefault="0022554E" w:rsidP="009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554E" w:rsidRPr="009844C1" w:rsidRDefault="0022554E" w:rsidP="0022554E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2B73FE" w:rsidRPr="009844C1" w:rsidRDefault="0022554E" w:rsidP="009844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2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Стационарная помощь</w:t>
      </w:r>
    </w:p>
    <w:tbl>
      <w:tblPr>
        <w:tblW w:w="8144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2933"/>
      </w:tblGrid>
      <w:tr w:rsidR="0022554E" w:rsidRPr="009844C1" w:rsidTr="0022554E">
        <w:tc>
          <w:tcPr>
            <w:tcW w:w="3369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</w:t>
            </w:r>
          </w:p>
        </w:tc>
        <w:tc>
          <w:tcPr>
            <w:tcW w:w="2933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</w:p>
        </w:tc>
      </w:tr>
      <w:tr w:rsidR="0022554E" w:rsidRPr="009844C1" w:rsidTr="0022554E">
        <w:tc>
          <w:tcPr>
            <w:tcW w:w="3369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Пролечено больных</w:t>
            </w:r>
          </w:p>
        </w:tc>
        <w:tc>
          <w:tcPr>
            <w:tcW w:w="1842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c>
          <w:tcPr>
            <w:tcW w:w="3369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длительность пребывания</w:t>
            </w:r>
          </w:p>
        </w:tc>
        <w:tc>
          <w:tcPr>
            <w:tcW w:w="1842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c>
          <w:tcPr>
            <w:tcW w:w="3369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госпитализации</w:t>
            </w:r>
          </w:p>
        </w:tc>
        <w:tc>
          <w:tcPr>
            <w:tcW w:w="1842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54E" w:rsidRPr="009844C1" w:rsidTr="0022554E">
        <w:tc>
          <w:tcPr>
            <w:tcW w:w="3369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C1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Больничная летальность (причины)</w:t>
            </w:r>
          </w:p>
        </w:tc>
        <w:tc>
          <w:tcPr>
            <w:tcW w:w="1842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22554E" w:rsidRPr="009844C1" w:rsidRDefault="0022554E" w:rsidP="002255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844C1">
        <w:rPr>
          <w:rFonts w:ascii="Times New Roman" w:hAnsi="Times New Roman" w:cs="Times New Roman"/>
          <w:b/>
          <w:bCs/>
          <w:sz w:val="24"/>
          <w:szCs w:val="24"/>
        </w:rPr>
        <w:t>.Диагностическая помощь.</w:t>
      </w:r>
    </w:p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</w:rPr>
        <w:t>1.УЗИ щитовидной железы                                 да/нет</w:t>
      </w:r>
    </w:p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</w:rPr>
        <w:t xml:space="preserve">2.Экспресс диагностика сахара крови, мочи   </w:t>
      </w:r>
      <w:r w:rsidRPr="009844C1">
        <w:rPr>
          <w:rFonts w:ascii="Times New Roman" w:hAnsi="Times New Roman" w:cs="Times New Roman"/>
          <w:b/>
          <w:bCs/>
          <w:sz w:val="24"/>
          <w:szCs w:val="24"/>
        </w:rPr>
        <w:t>да/нет</w:t>
      </w:r>
    </w:p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9844C1">
        <w:rPr>
          <w:rFonts w:ascii="Times New Roman" w:hAnsi="Times New Roman" w:cs="Times New Roman"/>
          <w:b/>
          <w:bCs/>
          <w:sz w:val="24"/>
          <w:szCs w:val="24"/>
        </w:rPr>
        <w:t xml:space="preserve">. Лекарственное обеспечение (годовая потребность). по Регистру больных диабетом 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</w:rPr>
      </w:pPr>
      <w:r w:rsidRPr="009844C1">
        <w:rPr>
          <w:rFonts w:ascii="Times New Roman" w:hAnsi="Times New Roman" w:cs="Times New Roman"/>
          <w:bCs/>
          <w:sz w:val="24"/>
          <w:szCs w:val="24"/>
        </w:rPr>
        <w:t xml:space="preserve">с разбивкой на льготные категории: 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</w:rPr>
      </w:pPr>
      <w:r w:rsidRPr="009844C1">
        <w:rPr>
          <w:rFonts w:ascii="Times New Roman" w:hAnsi="Times New Roman" w:cs="Times New Roman"/>
          <w:bCs/>
          <w:sz w:val="24"/>
          <w:szCs w:val="24"/>
        </w:rPr>
        <w:t xml:space="preserve">-пероральные ССП, препараты инсулина, арГПП-1. 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</w:rPr>
      </w:pPr>
      <w:r w:rsidRPr="009844C1">
        <w:rPr>
          <w:rFonts w:ascii="Times New Roman" w:hAnsi="Times New Roman" w:cs="Times New Roman"/>
          <w:bCs/>
          <w:sz w:val="24"/>
          <w:szCs w:val="24"/>
        </w:rPr>
        <w:t>-потребность в тест полосках и расходных материалов к инсулиновой помпе.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22554E" w:rsidRPr="009844C1" w:rsidRDefault="0022554E" w:rsidP="002255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844C1">
        <w:rPr>
          <w:rFonts w:ascii="Times New Roman" w:hAnsi="Times New Roman" w:cs="Times New Roman"/>
          <w:b/>
          <w:bCs/>
          <w:sz w:val="24"/>
          <w:szCs w:val="24"/>
        </w:rPr>
        <w:t>. Кадры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</w:rPr>
      </w:pPr>
      <w:r w:rsidRPr="009844C1">
        <w:rPr>
          <w:rFonts w:ascii="Times New Roman" w:hAnsi="Times New Roman" w:cs="Times New Roman"/>
          <w:bCs/>
          <w:sz w:val="24"/>
          <w:szCs w:val="24"/>
        </w:rPr>
        <w:t>Эндокринолог Ф.И.О._______________________________________________________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</w:rPr>
      </w:pPr>
      <w:r w:rsidRPr="009844C1">
        <w:rPr>
          <w:rFonts w:ascii="Times New Roman" w:hAnsi="Times New Roman" w:cs="Times New Roman"/>
          <w:bCs/>
          <w:sz w:val="24"/>
          <w:szCs w:val="24"/>
        </w:rPr>
        <w:t>контактный телефон________________________________________________________</w:t>
      </w:r>
    </w:p>
    <w:p w:rsidR="0022554E" w:rsidRPr="009844C1" w:rsidRDefault="0022554E" w:rsidP="0022554E">
      <w:pPr>
        <w:rPr>
          <w:rFonts w:ascii="Times New Roman" w:hAnsi="Times New Roman" w:cs="Times New Roman"/>
          <w:bCs/>
          <w:sz w:val="24"/>
          <w:szCs w:val="24"/>
        </w:rPr>
      </w:pPr>
      <w:r w:rsidRPr="009844C1">
        <w:rPr>
          <w:rFonts w:ascii="Times New Roman" w:hAnsi="Times New Roman" w:cs="Times New Roman"/>
          <w:bCs/>
          <w:sz w:val="24"/>
          <w:szCs w:val="24"/>
        </w:rPr>
        <w:t>адрес электронной почты____________________________________________________</w:t>
      </w:r>
      <w:r w:rsidRPr="009844C1">
        <w:rPr>
          <w:rFonts w:ascii="Times New Roman" w:hAnsi="Times New Roman" w:cs="Times New Roman"/>
          <w:bCs/>
          <w:sz w:val="24"/>
          <w:szCs w:val="24"/>
        </w:rPr>
        <w:br/>
        <w:t>категория _________, стаж врачебный ____лет, эндокринологический ____ лет, специализация по эндокринологии ______ год.</w:t>
      </w:r>
    </w:p>
    <w:p w:rsidR="0022554E" w:rsidRPr="009844C1" w:rsidRDefault="009844C1">
      <w:pPr>
        <w:rPr>
          <w:rFonts w:ascii="Times New Roman" w:hAnsi="Times New Roman" w:cs="Times New Roman"/>
          <w:sz w:val="24"/>
          <w:szCs w:val="24"/>
        </w:rPr>
      </w:pPr>
      <w:r w:rsidRPr="009844C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9844C1" w:rsidRDefault="009844C1">
      <w:r w:rsidRPr="009844C1">
        <w:rPr>
          <w:rFonts w:ascii="Times New Roman" w:hAnsi="Times New Roman" w:cs="Times New Roman"/>
          <w:sz w:val="24"/>
          <w:szCs w:val="24"/>
        </w:rPr>
        <w:t>Дата</w:t>
      </w:r>
    </w:p>
    <w:sectPr w:rsidR="0098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E"/>
    <w:rsid w:val="0022554E"/>
    <w:rsid w:val="002B73FE"/>
    <w:rsid w:val="009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09AF-70BC-44C6-BDF5-953400B2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Мария</dc:creator>
  <cp:keywords/>
  <dc:description/>
  <cp:lastModifiedBy>Яновская Мария</cp:lastModifiedBy>
  <cp:revision>1</cp:revision>
  <dcterms:created xsi:type="dcterms:W3CDTF">2021-12-23T12:48:00Z</dcterms:created>
  <dcterms:modified xsi:type="dcterms:W3CDTF">2021-12-23T13:05:00Z</dcterms:modified>
</cp:coreProperties>
</file>